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B" w:rsidRPr="00556F3B" w:rsidRDefault="00556F3B" w:rsidP="00556F3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56F3B" w:rsidRPr="00724925" w:rsidRDefault="00556F3B" w:rsidP="00556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25">
        <w:rPr>
          <w:rFonts w:ascii="Times New Roman" w:hAnsi="Times New Roman" w:cs="Times New Roman"/>
          <w:b/>
          <w:sz w:val="24"/>
          <w:szCs w:val="24"/>
        </w:rPr>
        <w:t>СИНТЕЗ ТВОРЧЕСКИХ ОТНОШЕНИЙ УЧАСТНИКОВ ОБРАЗОВАТЕЛЬНОГО ПРОЦЕССА</w:t>
      </w:r>
    </w:p>
    <w:p w:rsidR="00556F3B" w:rsidRPr="00556F3B" w:rsidRDefault="00556F3B" w:rsidP="00556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3B" w:rsidRPr="00724925" w:rsidRDefault="00724925" w:rsidP="00556F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925">
        <w:rPr>
          <w:rFonts w:ascii="Times New Roman" w:hAnsi="Times New Roman" w:cs="Times New Roman"/>
          <w:b/>
          <w:sz w:val="24"/>
          <w:szCs w:val="24"/>
        </w:rPr>
        <w:t>Горбунова Виктория Викторовна</w:t>
      </w:r>
    </w:p>
    <w:p w:rsidR="00556F3B" w:rsidRPr="00556F3B" w:rsidRDefault="00556F3B" w:rsidP="00556F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 xml:space="preserve">Преподаватель специальных дисциплин: ОПД01.«Рисунок», ПМ 02. МДК (02.02.) </w:t>
      </w:r>
      <w:bookmarkStart w:id="0" w:name="_GoBack"/>
      <w:bookmarkEnd w:id="0"/>
      <w:r w:rsidRPr="00556F3B">
        <w:rPr>
          <w:rFonts w:ascii="Times New Roman" w:hAnsi="Times New Roman" w:cs="Times New Roman"/>
          <w:sz w:val="24"/>
          <w:szCs w:val="24"/>
        </w:rPr>
        <w:t>«Учебно-методическое обеспечение  учебного процесса»</w:t>
      </w:r>
    </w:p>
    <w:p w:rsidR="00556F3B" w:rsidRPr="00556F3B" w:rsidRDefault="00556F3B" w:rsidP="00556F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556F3B" w:rsidRPr="00556F3B" w:rsidRDefault="00556F3B" w:rsidP="00556F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 xml:space="preserve"> «Донецкий  художественный колледж»</w:t>
      </w:r>
      <w:r w:rsidRPr="00556F3B">
        <w:rPr>
          <w:rFonts w:ascii="Times New Roman" w:hAnsi="Times New Roman" w:cs="Times New Roman"/>
          <w:sz w:val="24"/>
          <w:szCs w:val="24"/>
        </w:rPr>
        <w:t>; ГПОУ «ДХК»</w:t>
      </w:r>
      <w:r w:rsidRPr="00556F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6F3B" w:rsidRPr="00556F3B" w:rsidRDefault="00556F3B" w:rsidP="00556F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>Донецкая Народная Республика;</w:t>
      </w:r>
    </w:p>
    <w:p w:rsidR="00556F3B" w:rsidRPr="00556F3B" w:rsidRDefault="00556F3B" w:rsidP="00556F3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>город  Донецк</w:t>
      </w:r>
      <w:r w:rsidRPr="00556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F3B" w:rsidRPr="00556F3B" w:rsidRDefault="00556F3B" w:rsidP="00556F3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F3B" w:rsidRPr="00556F3B" w:rsidRDefault="00556F3B" w:rsidP="00556F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>Аннотация</w:t>
      </w:r>
    </w:p>
    <w:p w:rsidR="00556F3B" w:rsidRPr="00556F3B" w:rsidRDefault="00556F3B" w:rsidP="00556F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6F3B" w:rsidRPr="00556F3B" w:rsidRDefault="00556F3B" w:rsidP="0055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 xml:space="preserve">В статье рассматривается проблема единства профессионального и нравственного становления личности будущего выпускника «Донецкого художественного колледжа» по специальности 54.02.05 Живопись (по видам); 54.02.01 Дизайн (по отраслям) во взаимодействии с  творческим потенциалом  учителя. </w:t>
      </w:r>
      <w:r w:rsidRPr="00556F3B">
        <w:rPr>
          <w:rFonts w:ascii="Times New Roman" w:hAnsi="Times New Roman" w:cs="Times New Roman"/>
          <w:color w:val="000000"/>
          <w:sz w:val="24"/>
          <w:szCs w:val="24"/>
        </w:rPr>
        <w:t xml:space="preserve">Аргументация  роли  творчества в этом «единстве». Творчества не только в специфике художественно-эстетического воспитания, но и творчества в жизни вообще, в стенах колледжа, и за его пределами. Трансформация мотива творческой самореализации  студентов  в нравственные побуждения с последующим их подкреплением. Реализация творческого взаимодействия учителя и студентов </w:t>
      </w:r>
      <w:r w:rsidRPr="00556F3B">
        <w:rPr>
          <w:rFonts w:ascii="Times New Roman" w:hAnsi="Times New Roman" w:cs="Times New Roman"/>
          <w:sz w:val="24"/>
          <w:szCs w:val="24"/>
        </w:rPr>
        <w:t>в рамках учебных курсов ОПД 01.»Рисунок» и ПМ 02. Педагогическая деятельность МДК (02.02.) в «Донецком художественном колледже».</w:t>
      </w:r>
    </w:p>
    <w:p w:rsidR="00556F3B" w:rsidRPr="00556F3B" w:rsidRDefault="00556F3B" w:rsidP="00556F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F3B" w:rsidRPr="00556F3B" w:rsidRDefault="00556F3B" w:rsidP="00556F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6F3B">
        <w:rPr>
          <w:rFonts w:ascii="Times New Roman" w:hAnsi="Times New Roman" w:cs="Times New Roman"/>
          <w:sz w:val="24"/>
          <w:szCs w:val="24"/>
        </w:rPr>
        <w:t>Ключевые слова: метод проектов; творческий потенциал учителя; мотивация; синтез отношений.</w:t>
      </w:r>
    </w:p>
    <w:p w:rsidR="00556F3B" w:rsidRPr="00556F3B" w:rsidRDefault="00556F3B" w:rsidP="00556F3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Наиболее интересным в человеке является присущая именно ему способность и потребность творить. В настоящее время различными аспектами проблемы творчества занимаются психология, педагогика, социология и другие науки. Педагогическая деятельность - процесс постоянного творчества. Творческий потенциал учителя - это совокупность психических процессов и свойств личности, реализующихся в процессе педагогического творчества. Творчество в работе педагога - это, можно сказать, особый вид деятельности, направленный на создание нового продукта. Это «изюминка», при помощи которой педагоги увлекают обучающихся новыми знаниям, которая позволяет шире, интересней и содержательней преподавать уже знакомый материал</w:t>
      </w:r>
      <w:proofErr w:type="gramStart"/>
      <w:r w:rsidRPr="00556F3B">
        <w:rPr>
          <w:color w:val="000000"/>
        </w:rPr>
        <w:t xml:space="preserve"> ,</w:t>
      </w:r>
      <w:proofErr w:type="gramEnd"/>
      <w:r w:rsidRPr="00556F3B">
        <w:rPr>
          <w:color w:val="000000"/>
        </w:rPr>
        <w:t xml:space="preserve"> без которого невозможно быть учителем. Творчество присутствует в работе любого педагога не зависимо от его стажа работы или образования, однако только самые творческие педагоги способны создать новизну глобального характера, новшество в педагогической науке.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Подготовка высококвалифицированного специалиста, востребованного в условиях рынка, способного самостоятельно принимать решения в рамках профессиональной компетенции – главная задача каждого педагога.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Сейчас изменился контингент студентов, и далеко не в лучшую сторону. Студенты стали более пассивными, их мало интересует не только общеобразовательные предметы, но даже дисциплины специализации по которой они учатся. В то же время студенты живут в широком информационном пространстве. Однако то, что они получают из СМИ, не всегда полезно (хотя и очень интересно). В данной ситуации те методы обучения, которыми овладели преподаватели несколько лет назад</w:t>
      </w:r>
      <w:proofErr w:type="gramStart"/>
      <w:r w:rsidRPr="00556F3B">
        <w:rPr>
          <w:color w:val="000000"/>
        </w:rPr>
        <w:t xml:space="preserve"> ,</w:t>
      </w:r>
      <w:proofErr w:type="gramEnd"/>
      <w:r w:rsidRPr="00556F3B">
        <w:rPr>
          <w:color w:val="000000"/>
        </w:rPr>
        <w:t xml:space="preserve"> уже не эффективны. Для формирования специалиста-профессионала «нового поколения» сегодня невозможно без внедрения новых форм и методов преподавания.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lastRenderedPageBreak/>
        <w:t>Активные методы обучения - это способы усиления учебно-познавательной деятельности студентов, которые побуждают их к интенсивной мыслительной деятельности в процессе овладения учебным материалом, когда активен не только преподаватель, но и студенты.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t>Активизация мыслительно-творческой деятельности студента при изучении дисциплин ОПД 01.«Рисунок» и МДК 02.02.«УМО учебного процесса» происходит через  применение таких форм и методов обучения как: интеллектуальные и ролевые игры, решение задач, работа с источниками, написание эссе, подготовка презентаций, выполнение тестовых заданий.</w:t>
      </w:r>
      <w:r w:rsidRPr="00556F3B">
        <w:rPr>
          <w:color w:val="000000"/>
          <w:shd w:val="clear" w:color="auto" w:fill="FFFFFF"/>
        </w:rPr>
        <w:t xml:space="preserve"> В последнее время все большее распространение получают игровые методы обучения (учебные деловые или </w:t>
      </w:r>
      <w:proofErr w:type="spellStart"/>
      <w:r w:rsidRPr="00556F3B">
        <w:rPr>
          <w:color w:val="000000"/>
          <w:shd w:val="clear" w:color="auto" w:fill="FFFFFF"/>
        </w:rPr>
        <w:t>деятельностные</w:t>
      </w:r>
      <w:proofErr w:type="spellEnd"/>
      <w:r w:rsidRPr="00556F3B">
        <w:rPr>
          <w:color w:val="000000"/>
          <w:shd w:val="clear" w:color="auto" w:fill="FFFFFF"/>
        </w:rPr>
        <w:t xml:space="preserve"> игры основаны на принципе имитационного моделирования ситуаций реальной профессиональной деятельности в сочетании с принципами </w:t>
      </w:r>
      <w:proofErr w:type="spellStart"/>
      <w:r w:rsidRPr="00556F3B">
        <w:rPr>
          <w:color w:val="000000"/>
          <w:shd w:val="clear" w:color="auto" w:fill="FFFFFF"/>
        </w:rPr>
        <w:t>проблемности</w:t>
      </w:r>
      <w:proofErr w:type="spellEnd"/>
      <w:r w:rsidRPr="00556F3B">
        <w:rPr>
          <w:color w:val="000000"/>
          <w:shd w:val="clear" w:color="auto" w:fill="FFFFFF"/>
        </w:rPr>
        <w:t xml:space="preserve"> и совместной деятельности </w:t>
      </w:r>
      <w:proofErr w:type="gramStart"/>
      <w:r w:rsidRPr="00556F3B">
        <w:rPr>
          <w:color w:val="000000"/>
          <w:shd w:val="clear" w:color="auto" w:fill="FFFFFF"/>
        </w:rPr>
        <w:t xml:space="preserve">( </w:t>
      </w:r>
      <w:proofErr w:type="gramEnd"/>
      <w:r w:rsidRPr="00556F3B">
        <w:rPr>
          <w:color w:val="000000"/>
          <w:shd w:val="clear" w:color="auto" w:fill="FFFFFF"/>
        </w:rPr>
        <w:t xml:space="preserve">проведение фрагментов уроков по рисунку с последующим анализом и самоанализом). 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Творчество - это деятельность, порождающая нечто новое, ранее не бывшее, на основе реорганизации имеющегося опыта и формирования новых комбинаций знаний, умений, продуктов. Творчество имеет разные уровни. Для одного уровня творчества характерно использование уже существующих знаний и расширение области их применения; на другом уровне создается совершенно новый подход, изменяющий привычный взгляд на объект или область знаний.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При этом нужно иметь в виду, что творчество как специфический вид человеческой деятельности наряду с "новизной" характеризуется и "прогрессивностью". С.С. </w:t>
      </w:r>
      <w:proofErr w:type="spellStart"/>
      <w:r w:rsidRPr="00556F3B">
        <w:rPr>
          <w:color w:val="000000"/>
        </w:rPr>
        <w:t>Гольдентрихт</w:t>
      </w:r>
      <w:proofErr w:type="spellEnd"/>
      <w:r w:rsidRPr="00556F3B">
        <w:rPr>
          <w:color w:val="000000"/>
        </w:rPr>
        <w:t xml:space="preserve"> отмечает, что "природа творческого деяния - созидание, рождение нового прогрессивного, способствующего развитию человека и общества. Сущность творчества несовместима с деятельностью, враждебной человеку".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Такой подход к сущности творчества согласуется с идеями гуманистической педагогики, с развитием личности, культуры " общества. Истинное творчество гуманно по своей природе, поскольку оно с необходимостью приводит к развитию и саморазвитию личности и соответственно культуры и общества.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Так в чём же заключается работа по развитию творческих способностей?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На современном этапе перед образовательными учреждениями стоит задача обеспечить окончательный переход от школы «усвоения знаний» к школе жизни, школе мысли, школе активного действия, призванной формировать личность, всесторонне готовую к тому, чтобы непосредственно и в полном объеме включится в производительный труд и социальные отношения. Ввиду этого, уже в период обучения студента необходимо поставить в активную позицию субъекта деятельности, при которой он смог бы проявить самостоятельность, инициативность и творчество, а его учебную деятельность организовывать таким образом, чтобы она являлась средством его профессионального становления.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Каждому студенту свойственны чувство долга и ответственности, стремление к самоутверждению и самосовершенствованию, в какой-то мере интересно содержание и процесс учебной деятельности, свойственна боязнь неудачи.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Наиболее желательно с точки зрения развития творческих способностей доминирование мотивов, связанных с содержанием учения (ориентация на овладение новыми знаниями, фактами, явлениями, закономерностями; ориентация на усвоение способов приобретения знаний и т. п.).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iCs/>
          <w:color w:val="000000"/>
        </w:rPr>
        <w:t>Сегодня в центре внимания педагогов-практиков находится обучение в сотрудничестве, </w:t>
      </w:r>
      <w:r w:rsidRPr="00556F3B">
        <w:rPr>
          <w:bCs/>
          <w:iCs/>
          <w:color w:val="000000"/>
        </w:rPr>
        <w:t>исследовательская деятельность студентов и метод проектов</w:t>
      </w:r>
      <w:r w:rsidRPr="00556F3B">
        <w:rPr>
          <w:iCs/>
          <w:color w:val="000000"/>
        </w:rPr>
        <w:t>.</w:t>
      </w:r>
      <w:r w:rsidRPr="00556F3B">
        <w:rPr>
          <w:color w:val="000000"/>
        </w:rPr>
        <w:t> В основе этой деятельности лежит приобретение личностного и профессионального опыта в процессе обучения нестандартными средствами; развитие познавательных, творческих навыков студентов; выработка у ребят стремления и умения самостоятельно добывать использовать новые знания; развитие критического мышления.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lastRenderedPageBreak/>
        <w:t>Большие возможности в этом плане открывает проектная деятельность студентов, направленная на становление личности подростка через активные способы действия. Проект - это специально организованный преподавателем и самостоятельно выполняемый студентами комплекс действий. Где они могут быть самостоятельными при принятии решения и ответственными за свой выбор и результат труда, создание творческого продукта. «Метод проектов - педагогическая технология, ориентированная не на интеграцию фактических данных, а на их применение и приобретение новых (порой и путем самообразования)».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Основная цель, которую преследует метод проектов</w:t>
      </w:r>
      <w:proofErr w:type="gramStart"/>
      <w:r w:rsidRPr="00556F3B">
        <w:rPr>
          <w:color w:val="000000"/>
        </w:rPr>
        <w:t xml:space="preserve"> :</w:t>
      </w:r>
      <w:proofErr w:type="gramEnd"/>
      <w:r w:rsidRPr="00556F3B">
        <w:rPr>
          <w:color w:val="000000"/>
        </w:rPr>
        <w:t> </w:t>
      </w:r>
      <w:r w:rsidRPr="00556F3B">
        <w:rPr>
          <w:iCs/>
          <w:color w:val="000000"/>
        </w:rPr>
        <w:t>научить самостоятельному достижению намеченной цели, а также конструированию полученных знаний; научить предвидеть мини проблемы, которые предстоит при этом решить; сформировать умение ориентироваться в информационном пространстве: находить источники, из которых можно почерпнуть информацию; получить навыки обработки информации; сформировать навыки проведения исследований; сформировать навыки работы и делового общения в группе; сформировать навыки передачи и презентации полученных знаний и опыта.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Проект как метод обучения представляет собой реально существующую проблемную ситуацию, выбранную самими студентами потому, что им интересно найти пути ее решения (полного или частичного). Тематика проектов определяется практической значимостью, а также доступностью их выполнения. Поставленная проблема должна быть привлекательна по формулировке и стимулировать повышение мотивации к проектной деятельности.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Используя в обучении метод проектов, студенты постигают всю технологию решения задач - от постановки проблемы до представления результата. Методика работы над проектом включает в себя четыре этапа: планирование работы над проектом; аналитический этап; этап обобщения </w:t>
      </w:r>
      <w:proofErr w:type="gramStart"/>
      <w:r w:rsidRPr="00556F3B">
        <w:rPr>
          <w:color w:val="000000"/>
        </w:rPr>
        <w:t>;э</w:t>
      </w:r>
      <w:proofErr w:type="gramEnd"/>
      <w:r w:rsidRPr="00556F3B">
        <w:rPr>
          <w:color w:val="000000"/>
        </w:rPr>
        <w:t>тап презентации полученных результатов работы над проектом.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          Кардинальное отличие проективного обучения от классических методов заключается в том, что, в основном, на разных этапах студенты действуют самостоятельно, (преподаватель может выступать в роли консультанта).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         Велико разнообразие учебных проектов: от проекта на один урок до проекта на весь учебный год; </w:t>
      </w:r>
      <w:r w:rsidRPr="00556F3B">
        <w:rPr>
          <w:iCs/>
          <w:color w:val="000000"/>
        </w:rPr>
        <w:t xml:space="preserve">проектирование может быть индивидуальным и групповым; </w:t>
      </w:r>
      <w:proofErr w:type="spellStart"/>
      <w:r w:rsidRPr="00556F3B">
        <w:rPr>
          <w:iCs/>
          <w:color w:val="000000"/>
        </w:rPr>
        <w:t>общеколледжным</w:t>
      </w:r>
      <w:proofErr w:type="spellEnd"/>
      <w:r w:rsidRPr="00556F3B">
        <w:rPr>
          <w:iCs/>
          <w:color w:val="000000"/>
        </w:rPr>
        <w:t xml:space="preserve">, </w:t>
      </w:r>
      <w:proofErr w:type="spellStart"/>
      <w:r w:rsidRPr="00556F3B">
        <w:rPr>
          <w:iCs/>
          <w:color w:val="000000"/>
        </w:rPr>
        <w:t>межколледжным</w:t>
      </w:r>
      <w:proofErr w:type="spellEnd"/>
      <w:r w:rsidRPr="00556F3B">
        <w:rPr>
          <w:iCs/>
          <w:color w:val="000000"/>
        </w:rPr>
        <w:t xml:space="preserve"> по составу участников; в проекте могут участвовать ребята разного возраста; проекты могут быть предназначены для изучения разных тем предмета, а могут быть </w:t>
      </w:r>
      <w:proofErr w:type="spellStart"/>
      <w:r w:rsidRPr="00556F3B">
        <w:rPr>
          <w:iCs/>
          <w:color w:val="000000"/>
        </w:rPr>
        <w:t>надпредметными</w:t>
      </w:r>
      <w:proofErr w:type="spellEnd"/>
      <w:r w:rsidRPr="00556F3B">
        <w:rPr>
          <w:iCs/>
          <w:color w:val="000000"/>
        </w:rPr>
        <w:t xml:space="preserve">, </w:t>
      </w:r>
      <w:proofErr w:type="spellStart"/>
      <w:r w:rsidRPr="00556F3B">
        <w:rPr>
          <w:iCs/>
          <w:color w:val="000000"/>
        </w:rPr>
        <w:t>межпредметными</w:t>
      </w:r>
      <w:proofErr w:type="spellEnd"/>
      <w:r w:rsidRPr="00556F3B">
        <w:rPr>
          <w:iCs/>
          <w:color w:val="000000"/>
        </w:rPr>
        <w:t xml:space="preserve">, </w:t>
      </w:r>
      <w:proofErr w:type="spellStart"/>
      <w:r w:rsidRPr="00556F3B">
        <w:rPr>
          <w:iCs/>
          <w:color w:val="000000"/>
        </w:rPr>
        <w:t>внепредметными</w:t>
      </w:r>
      <w:proofErr w:type="spellEnd"/>
      <w:r w:rsidRPr="00556F3B">
        <w:rPr>
          <w:iCs/>
          <w:color w:val="000000"/>
        </w:rPr>
        <w:t>.</w:t>
      </w:r>
      <w:r w:rsidRPr="00556F3B">
        <w:rPr>
          <w:color w:val="000000"/>
        </w:rPr>
        <w:t> Проект может быть итоговым, когда по результатам его выполнения оценивается усвоение студентами определенного учебного материала, и текущим, на самообразование и проектную деятельность выносится из учебного курса лишь часть содержания обучения.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Проекты создаются в самых разных областях человеческой деятельности, благодаря чему студенты могут приобретать знания в процессе использования информации при решении практических задач, в процессе оценки результативности и навыки решения актуальных вопросов современности, связанных с экологией, экономикой, безопасностью человека и природы. Через приобретаемые опыт происходит знакомство с производством, миром профессий, с традициями и обычаями народов мира, с достижениями науки; достигается связь теории с практикой.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          Как показывает опыт, </w:t>
      </w:r>
      <w:proofErr w:type="spellStart"/>
      <w:r w:rsidRPr="00556F3B">
        <w:rPr>
          <w:color w:val="000000"/>
        </w:rPr>
        <w:t>деятельностный</w:t>
      </w:r>
      <w:proofErr w:type="spellEnd"/>
      <w:r w:rsidRPr="00556F3B">
        <w:rPr>
          <w:color w:val="000000"/>
        </w:rPr>
        <w:t xml:space="preserve"> подход к обучению и метод проектов как нельзя лучше решают задачи образования. Студенты должны прочувствовать, пропустить через себя весь учебный материал, а для этого прекрасно подходит обучение через проектную работу. Проектирование помогает ребятам осознать роль знаний в жизни и обучении. Знания перестают быть целью, а становятся средством в образовании, позволяют каждому самостоятельно осваивать культурные ценности. Активное включение студентов в создание тех или иных проектов дает возможность осваивать новые способы человеческой деятельности.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lastRenderedPageBreak/>
        <w:t>Очень важно в учебно-воспитательной работе, на какие мотивы воспитанника ориентируются педагоги и родители, реализуя свою деятельность.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Естественно, что интерес к содержанию может пробудить только тот, кто сам увлечен этим содержанием, кто ориентирован на пробуждение интереса у студентов. Следует помнить, что стремление сделать процесс обучения увлекательным требует изобретательности и педагогического мастерства, а также большой подготовки и часто больших временных и материальных затрат.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С точки зрения воспитания особенно важно, что в последнее время многие склоняются к мысли, согласно которой ключевой характеристикой потенциала личности следует считать не выдающийся интеллект или высокую </w:t>
      </w:r>
      <w:proofErr w:type="spellStart"/>
      <w:r w:rsidRPr="00556F3B">
        <w:rPr>
          <w:color w:val="000000"/>
        </w:rPr>
        <w:t>творческость</w:t>
      </w:r>
      <w:proofErr w:type="spellEnd"/>
      <w:r w:rsidRPr="00556F3B">
        <w:rPr>
          <w:color w:val="000000"/>
        </w:rPr>
        <w:t xml:space="preserve">, как считалось ранее, а мотивацию. Поскольку, люди, изначально менее способные, но целенаправленно решающие собственную, личностно значимую задачу, </w:t>
      </w:r>
      <w:proofErr w:type="gramStart"/>
      <w:r w:rsidRPr="00556F3B">
        <w:rPr>
          <w:color w:val="000000"/>
        </w:rPr>
        <w:t>оказываются</w:t>
      </w:r>
      <w:proofErr w:type="gramEnd"/>
      <w:r w:rsidRPr="00556F3B">
        <w:rPr>
          <w:color w:val="000000"/>
        </w:rPr>
        <w:t xml:space="preserve"> в конечном счете более продуктивными, чем более одаренные, но менее заинтересованные. То есть, максимально реализует свой потенциал и достигает высот чаще не тот, кто был более развит, а тот, кто был более настойчив, кто упорно шел к выбранной цели.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Каждый педагог должен помнить, что если знания преподносятся студенту в готовом виде, то их усвоение носит пассивный характер и о каком-либо творчестве речи идти не может.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Творчество - одно из сложных и таинственных явлений человеческой жизни. Творчество - это деятельность, порождающая нечто качественно новое и отличающаяся неповторимостью, оригинальностью и общественно-исторической уникальностью.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Разделение педагогической деятельности на </w:t>
      </w:r>
      <w:proofErr w:type="gramStart"/>
      <w:r w:rsidRPr="00556F3B">
        <w:rPr>
          <w:color w:val="000000"/>
        </w:rPr>
        <w:t>творческую</w:t>
      </w:r>
      <w:proofErr w:type="gramEnd"/>
      <w:r w:rsidRPr="00556F3B">
        <w:rPr>
          <w:color w:val="000000"/>
        </w:rPr>
        <w:t xml:space="preserve"> и нетворческую - абсолютно условное. Нельзя утверждать, что один опыт - абсолютно творческий, а другой - абсолютно не творческий. Творчество - это новизна, в учебном процессе она представлена, прежде всего, научными открытиями, выявлением ранее не опознанных закономерностей обучения и воспитания, исследовательской, экспериментальной разработкой высокоэффективных методик, позволяющих решать задачи, как современной школы, так и школы будущего. Но не только.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Творчество так же может проявляться в использовании кем-то созданного опыта в новых условиях, совершенствовании, рационализации, модернизации известного в соответствии с новыми задачами, в освоении научных разработок и их развитии, в импровизации.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Объектом и итогом педагогического творчества является создание личности, ее творение. Истинный педагогический труд не может быть не творческим, т. к. нет одинаковых учеников, учителей, обстоятельств. Современное творчество - активный процесс. Раченко выделяет 4 уровня творчества: профессиональное становление, стихийное самосовершенствование, планомерная рационализация и, наконец, уровень оптимизации процесса и результатов труда.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Современного творческого учителя отличает, прежде всего, высокий уровень идейно-нравственного сознания, являющийся надежной гарантией активизации его творческих усилий. </w:t>
      </w:r>
      <w:proofErr w:type="gramStart"/>
      <w:r w:rsidRPr="00556F3B">
        <w:rPr>
          <w:color w:val="000000"/>
        </w:rPr>
        <w:t xml:space="preserve">Ему характерны такие качества: объективность, активность, разносторонность, целеустремленность, </w:t>
      </w:r>
      <w:proofErr w:type="spellStart"/>
      <w:r w:rsidRPr="00556F3B">
        <w:rPr>
          <w:color w:val="000000"/>
        </w:rPr>
        <w:t>интегративность</w:t>
      </w:r>
      <w:proofErr w:type="spellEnd"/>
      <w:r w:rsidRPr="00556F3B">
        <w:rPr>
          <w:color w:val="000000"/>
        </w:rPr>
        <w:t xml:space="preserve">, комплексность, гибкость, мобильность, </w:t>
      </w:r>
      <w:proofErr w:type="spellStart"/>
      <w:r w:rsidRPr="00556F3B">
        <w:rPr>
          <w:color w:val="000000"/>
        </w:rPr>
        <w:t>аналитичность</w:t>
      </w:r>
      <w:proofErr w:type="spellEnd"/>
      <w:r w:rsidRPr="00556F3B">
        <w:rPr>
          <w:color w:val="000000"/>
        </w:rPr>
        <w:t>, самокритичность и критичность.</w:t>
      </w:r>
      <w:proofErr w:type="gramEnd"/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Как показывает жизнь, успех сопутствует в работе только тем учителям, у кого и общечеловеческие качества, и профессиональные, и общая культура личности (разносторонние интересы, развитый интеллект, широкий кругозор, эрудиция) </w:t>
      </w:r>
      <w:proofErr w:type="gramStart"/>
      <w:r w:rsidRPr="00556F3B">
        <w:rPr>
          <w:color w:val="000000"/>
        </w:rPr>
        <w:t>высоко развиты</w:t>
      </w:r>
      <w:proofErr w:type="gramEnd"/>
      <w:r w:rsidRPr="00556F3B">
        <w:rPr>
          <w:color w:val="000000"/>
        </w:rPr>
        <w:t>. Постоянное развитие общей культуры личности - категорическое требование, предъявляемое к любому учителю, и особенно творческому, т. к. она является фундаментом, на котором строится любая педагогическая деятельность.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Творческая лаборатория учителя - это условное название его деятельности по самообразованию, творческому конструированию уроков и мероприятий, поиск и использование источников, питающих творческий потенциал.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lastRenderedPageBreak/>
        <w:t xml:space="preserve">Учитель должен, прежде всего, быть нацеленным на формирование творческой личности обучающегося, обладать педагогическим тактом, способностью к </w:t>
      </w:r>
      <w:proofErr w:type="spellStart"/>
      <w:r w:rsidRPr="00556F3B">
        <w:rPr>
          <w:color w:val="000000"/>
        </w:rPr>
        <w:t>эмпатии</w:t>
      </w:r>
      <w:proofErr w:type="spellEnd"/>
      <w:r w:rsidRPr="00556F3B">
        <w:rPr>
          <w:color w:val="000000"/>
        </w:rPr>
        <w:t>, уметь развивать  воображение, артистизм, уметь ставить интересные, занимательные вопросы, создавать интересные ситуации, обладать чувством юмора.</w:t>
      </w:r>
    </w:p>
    <w:p w:rsidR="00556F3B" w:rsidRPr="00556F3B" w:rsidRDefault="00556F3B" w:rsidP="00556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56F3B" w:rsidRPr="00556F3B" w:rsidRDefault="00556F3B" w:rsidP="00556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6F3B">
        <w:rPr>
          <w:rFonts w:ascii="Times New Roman" w:hAnsi="Times New Roman" w:cs="Times New Roman"/>
          <w:spacing w:val="-2"/>
          <w:sz w:val="24"/>
          <w:szCs w:val="24"/>
        </w:rPr>
        <w:t>Список литературы</w:t>
      </w:r>
    </w:p>
    <w:p w:rsidR="00556F3B" w:rsidRPr="00556F3B" w:rsidRDefault="00556F3B" w:rsidP="00556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 xml:space="preserve">Абакумова Н.Н., Малкова И.Ю. </w:t>
      </w:r>
      <w:proofErr w:type="spellStart"/>
      <w:r w:rsidRPr="00556F3B">
        <w:rPr>
          <w:color w:val="000000"/>
        </w:rPr>
        <w:t>Компетентностный</w:t>
      </w:r>
      <w:proofErr w:type="spellEnd"/>
      <w:r w:rsidRPr="00556F3B">
        <w:rPr>
          <w:color w:val="000000"/>
        </w:rPr>
        <w:t xml:space="preserve"> подход в образовании: организация и диагностика.- Томск: Томский государственный университет, 2007. - 368 с.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Выготский Л.Н. Воображение и творчество в дошкольном возрасте. - СПб</w:t>
      </w:r>
      <w:proofErr w:type="gramStart"/>
      <w:r w:rsidRPr="00556F3B">
        <w:rPr>
          <w:color w:val="000000"/>
        </w:rPr>
        <w:t xml:space="preserve">.: </w:t>
      </w:r>
      <w:proofErr w:type="gramEnd"/>
      <w:r w:rsidRPr="00556F3B">
        <w:rPr>
          <w:color w:val="000000"/>
        </w:rPr>
        <w:t>Союз, 1997.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56F3B">
        <w:rPr>
          <w:color w:val="000000"/>
        </w:rPr>
        <w:t>Гольдентрихт</w:t>
      </w:r>
      <w:proofErr w:type="spellEnd"/>
      <w:r w:rsidRPr="00556F3B">
        <w:rPr>
          <w:color w:val="000000"/>
        </w:rPr>
        <w:t xml:space="preserve"> С.С. О природе эстетического творчества.- Изд.2-е, </w:t>
      </w:r>
      <w:proofErr w:type="spellStart"/>
      <w:r w:rsidRPr="00556F3B">
        <w:rPr>
          <w:color w:val="000000"/>
        </w:rPr>
        <w:t>испр</w:t>
      </w:r>
      <w:proofErr w:type="spellEnd"/>
      <w:r w:rsidRPr="00556F3B">
        <w:rPr>
          <w:color w:val="000000"/>
        </w:rPr>
        <w:t xml:space="preserve">. И доп.- М.: Изд-во </w:t>
      </w:r>
      <w:proofErr w:type="spellStart"/>
      <w:r w:rsidRPr="00556F3B">
        <w:rPr>
          <w:color w:val="000000"/>
        </w:rPr>
        <w:t>Моск</w:t>
      </w:r>
      <w:proofErr w:type="spellEnd"/>
      <w:r w:rsidRPr="00556F3B">
        <w:rPr>
          <w:color w:val="000000"/>
        </w:rPr>
        <w:t>. Ун-та, 1977.- 248с.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Калошина И.П. Психология творческой деятельности: Учеб</w:t>
      </w:r>
      <w:proofErr w:type="gramStart"/>
      <w:r w:rsidRPr="00556F3B">
        <w:rPr>
          <w:color w:val="000000"/>
        </w:rPr>
        <w:t>.</w:t>
      </w:r>
      <w:proofErr w:type="gramEnd"/>
      <w:r w:rsidRPr="00556F3B">
        <w:rPr>
          <w:color w:val="000000"/>
        </w:rPr>
        <w:t xml:space="preserve"> </w:t>
      </w:r>
      <w:proofErr w:type="spellStart"/>
      <w:proofErr w:type="gramStart"/>
      <w:r w:rsidRPr="00556F3B">
        <w:rPr>
          <w:color w:val="000000"/>
        </w:rPr>
        <w:t>п</w:t>
      </w:r>
      <w:proofErr w:type="gramEnd"/>
      <w:r w:rsidRPr="00556F3B">
        <w:rPr>
          <w:color w:val="000000"/>
        </w:rPr>
        <w:t>особ</w:t>
      </w:r>
      <w:proofErr w:type="spellEnd"/>
      <w:r w:rsidRPr="00556F3B">
        <w:rPr>
          <w:color w:val="000000"/>
        </w:rPr>
        <w:t>.- М.: ЮНИТИ-ДАНА, 2003.-431 с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56F3B">
        <w:rPr>
          <w:color w:val="000000"/>
        </w:rPr>
        <w:t>Кан-Калик</w:t>
      </w:r>
      <w:proofErr w:type="gramEnd"/>
      <w:r w:rsidRPr="00556F3B">
        <w:rPr>
          <w:color w:val="000000"/>
        </w:rPr>
        <w:t xml:space="preserve"> В.А. Педагогическая деятельность как творческий процесс - Грозный, 1976.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56F3B">
        <w:rPr>
          <w:color w:val="000000"/>
        </w:rPr>
        <w:t>Кларин</w:t>
      </w:r>
      <w:proofErr w:type="gramEnd"/>
      <w:r w:rsidRPr="00556F3B">
        <w:rPr>
          <w:color w:val="000000"/>
        </w:rPr>
        <w:t xml:space="preserve"> М.В. Педагогические технологии.- М.: Просвещение, 1989. - 278 с.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Ковалева Н.В. Психолого-педагогическая характеристика личности учащегося: Методические указания / Калининградский университет. Калининград, 1997.- 24 c.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Лукьянова М.И., Калинина Н.В. Учебная деятельность школьников: сущность и возможности формирования. Методические рекомендации для учителей и школьных психологов. - Ульяновск: ИПК ПРО, 1998. - 64с.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Матюшкин А.М. Мышление, обучение, творчество. - М.: Изд-во МПСИ, 2003.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Обухова Л.Ф. Детская возрастная психология. Учебник.- М., Российское педагогическое агентство, 1996.- 374 с.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Психология творчества</w:t>
      </w:r>
      <w:proofErr w:type="gramStart"/>
      <w:r w:rsidRPr="00556F3B">
        <w:rPr>
          <w:color w:val="000000"/>
        </w:rPr>
        <w:t xml:space="preserve"> / П</w:t>
      </w:r>
      <w:proofErr w:type="gramEnd"/>
      <w:r w:rsidRPr="00556F3B">
        <w:rPr>
          <w:color w:val="000000"/>
        </w:rPr>
        <w:t>од ред. Я.А. Пономарева. - М.: Наука, 1990. - 224 с.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56F3B">
        <w:rPr>
          <w:color w:val="000000"/>
        </w:rPr>
        <w:t>Реан</w:t>
      </w:r>
      <w:proofErr w:type="spellEnd"/>
      <w:r w:rsidRPr="00556F3B">
        <w:rPr>
          <w:color w:val="000000"/>
        </w:rPr>
        <w:t xml:space="preserve"> А.А., </w:t>
      </w:r>
      <w:proofErr w:type="spellStart"/>
      <w:r w:rsidRPr="00556F3B">
        <w:rPr>
          <w:color w:val="000000"/>
        </w:rPr>
        <w:t>Бордовская</w:t>
      </w:r>
      <w:proofErr w:type="spellEnd"/>
      <w:r w:rsidRPr="00556F3B">
        <w:rPr>
          <w:color w:val="000000"/>
        </w:rPr>
        <w:t xml:space="preserve"> Н.В. Педагогика. Учебник для вузов.- СПб: Издательство «Питер»,2000. - 304 с.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6F3B">
        <w:rPr>
          <w:color w:val="000000"/>
        </w:rPr>
        <w:t>Синенко В.Я. Профессионализм учителя. - Педагогика, №5, 1999.</w:t>
      </w:r>
    </w:p>
    <w:p w:rsidR="00556F3B" w:rsidRPr="00556F3B" w:rsidRDefault="00556F3B" w:rsidP="00556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556F3B">
        <w:rPr>
          <w:color w:val="000000"/>
        </w:rPr>
        <w:t>Сластенин</w:t>
      </w:r>
      <w:proofErr w:type="spellEnd"/>
      <w:r w:rsidRPr="00556F3B">
        <w:rPr>
          <w:color w:val="000000"/>
        </w:rPr>
        <w:t xml:space="preserve"> В.А. и др. Педагогика: Учебное пособие для студентов высших педагогических учебных заведений / В. А. </w:t>
      </w:r>
      <w:proofErr w:type="spellStart"/>
      <w:r w:rsidRPr="00556F3B">
        <w:rPr>
          <w:color w:val="000000"/>
        </w:rPr>
        <w:t>Сластенин</w:t>
      </w:r>
      <w:proofErr w:type="spellEnd"/>
      <w:r w:rsidRPr="00556F3B">
        <w:rPr>
          <w:color w:val="000000"/>
        </w:rPr>
        <w:t xml:space="preserve">, И. Ф. Исаев, Е. Н. </w:t>
      </w:r>
      <w:proofErr w:type="spellStart"/>
      <w:r w:rsidRPr="00556F3B">
        <w:rPr>
          <w:color w:val="000000"/>
        </w:rPr>
        <w:t>Шиянов</w:t>
      </w:r>
      <w:proofErr w:type="spellEnd"/>
      <w:r w:rsidRPr="00556F3B">
        <w:rPr>
          <w:color w:val="000000"/>
        </w:rPr>
        <w:t xml:space="preserve">; Под ред. В.А. </w:t>
      </w:r>
      <w:proofErr w:type="spellStart"/>
      <w:r w:rsidRPr="00556F3B">
        <w:rPr>
          <w:color w:val="000000"/>
        </w:rPr>
        <w:t>Сластенина</w:t>
      </w:r>
      <w:proofErr w:type="spellEnd"/>
      <w:r w:rsidRPr="00556F3B">
        <w:rPr>
          <w:color w:val="000000"/>
        </w:rPr>
        <w:t xml:space="preserve"> - М.: Издательский центр «Академия», 2002. - 576 с.</w:t>
      </w:r>
    </w:p>
    <w:p w:rsidR="00556F3B" w:rsidRPr="00556F3B" w:rsidRDefault="00556F3B" w:rsidP="00556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BE0" w:rsidRPr="00556F3B" w:rsidRDefault="00ED3BE0" w:rsidP="00556F3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D3BE0" w:rsidRPr="0055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246"/>
    <w:multiLevelType w:val="hybridMultilevel"/>
    <w:tmpl w:val="4548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D0"/>
    <w:rsid w:val="00556F3B"/>
    <w:rsid w:val="00724925"/>
    <w:rsid w:val="008D44F1"/>
    <w:rsid w:val="00B91798"/>
    <w:rsid w:val="00D60DD0"/>
    <w:rsid w:val="00E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Вольдемар</dc:creator>
  <cp:keywords/>
  <dc:description/>
  <cp:lastModifiedBy>Вольдемар</cp:lastModifiedBy>
  <cp:revision>4</cp:revision>
  <dcterms:created xsi:type="dcterms:W3CDTF">2018-02-19T16:51:00Z</dcterms:created>
  <dcterms:modified xsi:type="dcterms:W3CDTF">2018-02-19T17:07:00Z</dcterms:modified>
</cp:coreProperties>
</file>