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D3" w:rsidRPr="00063356" w:rsidRDefault="007147D3" w:rsidP="00714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53"/>
          <w:szCs w:val="53"/>
          <w:lang w:eastAsia="ru-RU"/>
        </w:rPr>
      </w:pPr>
      <w:r w:rsidRPr="00063356">
        <w:rPr>
          <w:rFonts w:ascii="Times New Roman" w:eastAsia="Times New Roman" w:hAnsi="Times New Roman" w:cs="Times New Roman"/>
          <w:sz w:val="53"/>
          <w:szCs w:val="53"/>
          <w:lang w:eastAsia="ru-RU"/>
        </w:rPr>
        <w:t>Как подготовить ребенка к поступлению в ДО</w:t>
      </w:r>
      <w:bookmarkStart w:id="0" w:name="_GoBack"/>
      <w:bookmarkEnd w:id="0"/>
      <w:r w:rsidRPr="00063356">
        <w:rPr>
          <w:rFonts w:ascii="Times New Roman" w:eastAsia="Times New Roman" w:hAnsi="Times New Roman" w:cs="Times New Roman"/>
          <w:sz w:val="53"/>
          <w:szCs w:val="53"/>
          <w:lang w:eastAsia="ru-RU"/>
        </w:rPr>
        <w:t>У.</w:t>
      </w:r>
    </w:p>
    <w:p w:rsidR="007147D3" w:rsidRPr="00063356" w:rsidRDefault="007147D3" w:rsidP="00714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 w:rsidRPr="00063356">
        <w:rPr>
          <w:rFonts w:ascii="Times New Roman" w:eastAsia="Times New Roman" w:hAnsi="Times New Roman" w:cs="Times New Roman"/>
          <w:sz w:val="47"/>
          <w:szCs w:val="47"/>
          <w:lang w:eastAsia="ru-RU"/>
        </w:rPr>
        <w:t>Собираюсь в детский сад.</w:t>
      </w:r>
    </w:p>
    <w:p w:rsidR="007147D3" w:rsidRPr="00063356" w:rsidRDefault="007147D3" w:rsidP="00714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Привыкнуть к детскому саду не так- то просто. Никто не может предсказать, какие последствия вызовет резкое превращение малыша из "домашнего” в "ясельного”. Поступление в детский сад часто вызывает у ребенка стресс. Это обусловлено тем, что в корне меняется не только режим дня, привычный с рождения, но и полностью изменяется окружающая ребенка среда. Большое число незнакомых людей – основная причина возникающего стресса. Теперь ребенка окружают незнакомые люди, взрослые и дети, которых он раньше не знал. Все это приводит к изменению поведения ребѐнка, нарушается его поведение, сон, аппетит, эмоциональное состояние. </w:t>
      </w:r>
    </w:p>
    <w:p w:rsidR="007147D3" w:rsidRPr="00063356" w:rsidRDefault="007147D3" w:rsidP="00714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необходимо знать, что состояние эмоционального дискомфорта, переживаемого ребѐнком, может привести к снижению сопротивляемости организма. Вот почему некоторые дети в период адаптации могут болеть. Родители должны совместно с детским учреждением приложить все усилия к тому, чтобы помочь малышу приспособиться к новым условиям с минимальными потерями в физическом и психическом здоровье.</w:t>
      </w:r>
    </w:p>
    <w:p w:rsidR="007147D3" w:rsidRPr="00063356" w:rsidRDefault="007147D3" w:rsidP="00714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7D3" w:rsidRPr="00063356" w:rsidRDefault="007147D3" w:rsidP="007147D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3356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подготовить ребенка к детскому саду?</w:t>
      </w:r>
    </w:p>
    <w:p w:rsidR="007147D3" w:rsidRPr="00063356" w:rsidRDefault="007147D3" w:rsidP="00714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готовить ребѐнка к детскому саду, подготовьтесь сами, дорогие мамы и папы!</w:t>
      </w:r>
    </w:p>
    <w:p w:rsidR="007147D3" w:rsidRPr="00063356" w:rsidRDefault="007147D3" w:rsidP="00714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Подготовительный этап </w:t>
      </w: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начать за 1-2 месяца до поступления ребенка в детский сад. </w:t>
      </w:r>
    </w:p>
    <w:p w:rsidR="007147D3" w:rsidRPr="00063356" w:rsidRDefault="007147D3" w:rsidP="007147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привести в соответствие домашний распорядок для ребенка с режимом дошкольного учреждения. Планомерно, постепенно можно подвести ребенка к четкому его выполнению. Познакомиться с типовым режимом детского сада. Для детей 2-</w:t>
      </w:r>
      <w:r w:rsidR="00063356"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>3 лет завтрак с 8.15 до 8.30, обед 11.30</w:t>
      </w: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63356"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>.00,полдник 15.30 –16.00. Дневной сон с 12.30 до 15.00</w:t>
      </w:r>
    </w:p>
    <w:p w:rsidR="007147D3" w:rsidRPr="00063356" w:rsidRDefault="007147D3" w:rsidP="007147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Уделить внимание рациону питания, приучить есть разнообразные мясные, овощные и молочные блюда (винегреты, салаты, творожные запеканки, пить чай с молоком, кофейный напиток, кисель, компот и прочее). </w:t>
      </w:r>
    </w:p>
    <w:p w:rsidR="007147D3" w:rsidRPr="00063356" w:rsidRDefault="007147D3" w:rsidP="007147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ребѐнка элементарным навыкам самообслуживания (самостоятельно одеваться, умываться, проситься на горшок, кушать).</w:t>
      </w:r>
    </w:p>
    <w:p w:rsidR="007147D3" w:rsidRPr="00063356" w:rsidRDefault="007147D3" w:rsidP="007147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навыков самообслуживания у ребѐнка – фактор риска для его здоровья. Дело здесь не только в том, что у воспитателя и у няни «на руках» много детей, и они не успевают вовремя их одеть и умыть. Отсутствие </w:t>
      </w: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умений в самообслуживании может привести к дискомфортному состоянию, т.к. привычная потребность ребѐнка </w:t>
      </w:r>
      <w:proofErr w:type="gramStart"/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7D3" w:rsidRPr="00063356" w:rsidRDefault="007147D3" w:rsidP="0071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своевременной помощи со стороны взрослого не будет удовлетворяться. Ребенок, умеющий есть, одеваться, раздеваться в детском саду не будет чувствовать себя беспомощным, зависимым от взрослых, что положительно сказывается на его самочувствии</w:t>
      </w:r>
    </w:p>
    <w:p w:rsidR="007147D3" w:rsidRPr="00063356" w:rsidRDefault="007147D3" w:rsidP="007147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детей самостоятельно играть, занять себя, выполнять несколько игровых действий: (посадить в коляску куклу и покатать еѐ, покормить еѐ, положить спать.) Самостоятельность ребенка в играх создает предпосылки для более быстрого установления контактов </w:t>
      </w:r>
      <w:proofErr w:type="gramStart"/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7147D3" w:rsidRPr="00063356" w:rsidRDefault="007147D3" w:rsidP="007147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 подготовьте ребенка к мысли о детском саде, к необходимости посещать его. Примерно за месяц до того, как он начнет ходить туда, </w:t>
      </w:r>
      <w:proofErr w:type="gramStart"/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оменьше, чем обычно, будьте рядом с ним.</w:t>
      </w:r>
    </w:p>
    <w:p w:rsidR="007147D3" w:rsidRPr="00063356" w:rsidRDefault="007147D3" w:rsidP="007147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Готовьте ребенка к общению с другими детьми и взрослыми: посещайте с ним детские парки и площадки, приучайте к игре в песочницах, на качелях. Ходите с ним на праздники, на дни рождения друзей, наблюдайте, как он себя ведет: стесняется, уединяется, конфликтует, дерется или же легко находит общий язык, контактирует со сверстниками, тянется к общению, раскован.</w:t>
      </w:r>
    </w:p>
    <w:p w:rsidR="007147D3" w:rsidRPr="00063356" w:rsidRDefault="007147D3" w:rsidP="007147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 расскажите ему о детском саде, сводите его туда, чтобы он узнал, что это такое, и у него сложилось собственное представление о нем. </w:t>
      </w:r>
    </w:p>
    <w:p w:rsidR="007147D3" w:rsidRPr="00063356" w:rsidRDefault="007147D3" w:rsidP="007147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ребенку, что вы очень гордитесь им – ведь он уже такой большой, что может сам ходить в детский сад. Но и не делайте из этого события проблему, не говорите каждый день о предстоящей перемене в его жизни.</w:t>
      </w:r>
    </w:p>
    <w:p w:rsidR="007147D3" w:rsidRPr="00063356" w:rsidRDefault="007147D3" w:rsidP="007147D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7D3" w:rsidRPr="00063356" w:rsidRDefault="007147D3" w:rsidP="007147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только в семье посчитают, что все эти задачи успешно решены </w:t>
      </w:r>
    </w:p>
    <w:p w:rsidR="007147D3" w:rsidRPr="00063356" w:rsidRDefault="007147D3" w:rsidP="0071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ребенок, подготовлен к приходу в дошкольное учреждение наступает </w:t>
      </w:r>
      <w:r w:rsidRPr="000633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основной этап.</w:t>
      </w:r>
    </w:p>
    <w:p w:rsidR="007147D3" w:rsidRPr="00063356" w:rsidRDefault="007147D3" w:rsidP="0071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7D3" w:rsidRPr="00063356" w:rsidRDefault="007147D3" w:rsidP="00714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самого начала помогите ребенку легко войти в детский сад. </w:t>
      </w:r>
    </w:p>
    <w:p w:rsidR="007147D3" w:rsidRPr="00063356" w:rsidRDefault="007147D3" w:rsidP="0071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 впервые в жизни расстается с домом, с вами, отдаляется от вас, хотя и всего на несколько часов.</w:t>
      </w:r>
    </w:p>
    <w:p w:rsidR="007147D3" w:rsidRPr="00063356" w:rsidRDefault="007147D3" w:rsidP="007147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Познакомьтесь с воспитателем группы заранее, расскажите об индивидуальных особенностях вашего ребенка, что ему нравиться, что нет, каковы его умения и навыки, в какой помощи он нуждается, определите, какие методы поощрения и наказания приемлемы для вашего ребенка.</w:t>
      </w:r>
    </w:p>
    <w:p w:rsidR="007147D3" w:rsidRPr="00063356" w:rsidRDefault="007147D3" w:rsidP="007147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Продумайте всю одежду малыша: легко ли расстѐгиваются пуговицы, петли. Обувь должна быть удобная с закрытым мыском и на липучках.</w:t>
      </w:r>
    </w:p>
    <w:p w:rsidR="007147D3" w:rsidRPr="00063356" w:rsidRDefault="007147D3" w:rsidP="007147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время ребенок в группе осматривается, привыкает к незнакомой обстановке. Здесь его не надо торопить, пусть привыкает к </w:t>
      </w: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детям, наблюдает за их действиями, устанавливает первые контакты с детьми и воспитателем</w:t>
      </w:r>
    </w:p>
    <w:p w:rsidR="007147D3" w:rsidRPr="00063356" w:rsidRDefault="007147D3" w:rsidP="007147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адаптации должен быть постепенным. Оставляйте ребѐнка сначала до обеда (если сложная форма адаптации, то на 2-3 часа, постепенно удлиняя срок его пребывания в группе).</w:t>
      </w:r>
    </w:p>
    <w:p w:rsidR="007147D3" w:rsidRPr="00063356" w:rsidRDefault="007147D3" w:rsidP="007147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дни посещения садика не оставляйте ребенка одного сразу, лучше всего чтобы он сам отпустил вас. А, расставаясь, не забудьте заверить, что непременно вернетесь за ним.</w:t>
      </w:r>
    </w:p>
    <w:p w:rsidR="007147D3" w:rsidRPr="00063356" w:rsidRDefault="007147D3" w:rsidP="007147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уходите–расставайтесь с ребенком легко и быстро. Конечно же, вы беспокоитесь о том, как будет вашему ребенку в детском саду, но долгие прощания с обеспокоенным выражением лица, у ребенка вызовут тревогу, что с ним здесь может что-то случиться, и он долго не будет вас отпускать.</w:t>
      </w:r>
    </w:p>
    <w:p w:rsidR="007147D3" w:rsidRPr="00063356" w:rsidRDefault="007147D3" w:rsidP="007147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ребенку в садик его любимую игрушку, постарайтесь уговорить </w:t>
      </w:r>
    </w:p>
    <w:p w:rsidR="007147D3" w:rsidRPr="00063356" w:rsidRDefault="007147D3" w:rsidP="007147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ее переночевать в садике и на утро снова с нею встретиться. Если ребенок на это не согласится, пусть игрушка ходит вместе с ним ежедневно и знакомится там с другими,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малышу удается привыкнуть к садику.</w:t>
      </w:r>
    </w:p>
    <w:p w:rsidR="007147D3" w:rsidRPr="00063356" w:rsidRDefault="007147D3" w:rsidP="007147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дети в первые дни очень устают в детском саду от </w:t>
      </w:r>
      <w:proofErr w:type="gramStart"/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7D3" w:rsidRPr="00063356" w:rsidRDefault="007147D3" w:rsidP="007147D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впечатлений, новых друзей, новой деятельности, большого количества народа. Если ребенок приходит домой измученным и нервным, это не значит, что он не в состоянии привыкнуть к детскому саду. Возможно, необходимо такого ребенка раньше забирать с садика или же 1-2 раза в неделю оставлять его дома.</w:t>
      </w:r>
    </w:p>
    <w:p w:rsidR="007147D3" w:rsidRPr="00063356" w:rsidRDefault="007147D3" w:rsidP="007147D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7D3" w:rsidRPr="00063356" w:rsidRDefault="007147D3" w:rsidP="00714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Заключительный этап адаптации</w:t>
      </w: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7D3" w:rsidRPr="00063356" w:rsidRDefault="007147D3" w:rsidP="00714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знать, что в процессе привыкания в первую очередь нормализуется настроение, самочувствие малыша, затем восстанавливается его аппетит, в последнюю очередь – сон.</w:t>
      </w:r>
    </w:p>
    <w:p w:rsidR="007147D3" w:rsidRPr="00063356" w:rsidRDefault="007147D3" w:rsidP="00714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первых появлениях негативных изменений можно подержать ребенка дома 2-3 дня, а потом опять привести его ненадолго в детский сад. Ребенка в спокойной обстановке кормят дома завтраком, после чего приводят в группу, где он со всеми играет, гуляет в течение 2-3 часов, а на обед и сон возвращается домой. </w:t>
      </w:r>
    </w:p>
    <w:p w:rsidR="007147D3" w:rsidRPr="00063356" w:rsidRDefault="007147D3" w:rsidP="00714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который дома находился на попечении всех родных по очереди и не привык самостоятельно занимать себя, в условиях детского сада требует к себе постоянного к себе внимания, проявления ласки со стороны взрослых. Он позволяет обнимать себя, ласково разговаривать с ним. Фактически он приходит из рук в руки </w:t>
      </w:r>
      <w:proofErr w:type="gramStart"/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мамы к воспитателю и наоборот. Даже в таких условиях заботливого, предупредительного отношения со стороны взрослых он может заболеть, так как постоянно хандрит, насторожен, угнетен. Все свое внимание он направляет только на взрослых, </w:t>
      </w: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следит за их настроением. Адаптация такого ребенка может длиться 3 месяца, а может и больше. </w:t>
      </w:r>
    </w:p>
    <w:p w:rsidR="007147D3" w:rsidRPr="00063356" w:rsidRDefault="007147D3" w:rsidP="007147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назначение детского сада в том, чтобы дать ребенку возможность общаться и играть со сверстниками. И каким бы ни был детский сад хорошим, не допускайте непоправимую ошибку –</w:t>
      </w:r>
    </w:p>
    <w:p w:rsidR="007147D3" w:rsidRPr="00063356" w:rsidRDefault="007147D3" w:rsidP="0071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3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считайте, что он заменяет семью.</w:t>
      </w:r>
    </w:p>
    <w:p w:rsidR="00477C6A" w:rsidRPr="00063356" w:rsidRDefault="00063356">
      <w:pPr>
        <w:rPr>
          <w:rFonts w:ascii="Times New Roman" w:hAnsi="Times New Roman" w:cs="Times New Roman"/>
        </w:rPr>
      </w:pPr>
    </w:p>
    <w:sectPr w:rsidR="00477C6A" w:rsidRPr="00063356" w:rsidSect="0022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E46"/>
    <w:multiLevelType w:val="hybridMultilevel"/>
    <w:tmpl w:val="6E9CB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3402"/>
    <w:multiLevelType w:val="hybridMultilevel"/>
    <w:tmpl w:val="E9C00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E17F6"/>
    <w:multiLevelType w:val="hybridMultilevel"/>
    <w:tmpl w:val="D82E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7D3"/>
    <w:rsid w:val="00063356"/>
    <w:rsid w:val="00221915"/>
    <w:rsid w:val="002C6E5C"/>
    <w:rsid w:val="005000EA"/>
    <w:rsid w:val="0071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1110</Words>
  <Characters>6331</Characters>
  <Application>Microsoft Office Word</Application>
  <DocSecurity>0</DocSecurity>
  <Lines>52</Lines>
  <Paragraphs>14</Paragraphs>
  <ScaleCrop>false</ScaleCrop>
  <Company>Microsoft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тема</dc:creator>
  <cp:keywords/>
  <dc:description/>
  <cp:lastModifiedBy>Лена</cp:lastModifiedBy>
  <cp:revision>3</cp:revision>
  <dcterms:created xsi:type="dcterms:W3CDTF">2018-06-02T09:25:00Z</dcterms:created>
  <dcterms:modified xsi:type="dcterms:W3CDTF">2020-09-15T04:26:00Z</dcterms:modified>
</cp:coreProperties>
</file>