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AA" w:rsidRDefault="00ED1CA5" w:rsidP="00D91C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 по патриотическому в</w:t>
      </w:r>
      <w:r w:rsidR="0008586C">
        <w:rPr>
          <w:rFonts w:ascii="Times New Roman" w:hAnsi="Times New Roman" w:cs="Times New Roman"/>
          <w:b/>
          <w:sz w:val="36"/>
          <w:szCs w:val="36"/>
        </w:rPr>
        <w:t>оспитанию в старшей группе «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C0E8D">
        <w:rPr>
          <w:rFonts w:ascii="Times New Roman" w:hAnsi="Times New Roman" w:cs="Times New Roman"/>
          <w:b/>
          <w:sz w:val="36"/>
          <w:szCs w:val="36"/>
        </w:rPr>
        <w:t xml:space="preserve">Наша </w:t>
      </w:r>
      <w:r>
        <w:rPr>
          <w:rFonts w:ascii="Times New Roman" w:hAnsi="Times New Roman" w:cs="Times New Roman"/>
          <w:b/>
          <w:sz w:val="36"/>
          <w:szCs w:val="36"/>
        </w:rPr>
        <w:t>Россия – Родина моя»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чувства патриотизма и любви к своей Родине.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обобщить и систематизировать знания детей о России, формировать уважительное отношение к государственным символам,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любовь к Родине, гражданско-патриотические чувства.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интересы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оспитание чувства патриотизма и гражданственности; чувства гражданского долга и чувства благодарности.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карты и глобуса, определение местонахождения России.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гимна России. Беседы о российской символике.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сегодня я предлагаю вам принять участие в игре викторине на тему «Наша Россия – Родина моя». Мы с вами уже разделились на две команды, выбрали капитанов и теперь вам надо занять свои места. Итак, я приветствую команду «Умники» и команду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(дети занимают свои места за столами).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начнем нашу викторину с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разминки</w:t>
      </w:r>
      <w:r>
        <w:rPr>
          <w:rFonts w:ascii="Times New Roman" w:hAnsi="Times New Roman" w:cs="Times New Roman"/>
          <w:sz w:val="28"/>
          <w:szCs w:val="28"/>
        </w:rPr>
        <w:t>. Я буду говорить начало предложения, а вы его закончите.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Земля, где ты родился? (Родина)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страна называется… (Россия).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России называются… (россияне).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Столица России - город…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Москва).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президент в России…(В.В. Путин.)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главная песня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гимн)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страны удивительно красивое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оссия! Свою родину мы ласково называем Матушкой. Родина — это дом, в котором мы живем, это место в котором мы родились и выросли. Много разных народов живут в нашей стране</w:t>
      </w:r>
      <w:r w:rsidR="008C0E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они стремятся жить в дружбе, они хотят сделать жизнь счастливой для каждого.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я вижу, что вы готовы к игре.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начинаем:</w:t>
      </w:r>
    </w:p>
    <w:p w:rsidR="00281CAA" w:rsidRDefault="00ED1CA5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 тур. «Моя необъятная Родина»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1з.</w:t>
      </w:r>
      <w:r>
        <w:rPr>
          <w:rFonts w:ascii="Times New Roman" w:hAnsi="Times New Roman" w:cs="Times New Roman"/>
          <w:sz w:val="28"/>
          <w:szCs w:val="28"/>
        </w:rPr>
        <w:t xml:space="preserve"> (общее задание) Найдите российский флаг?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2з. </w:t>
      </w:r>
      <w:r>
        <w:rPr>
          <w:rFonts w:ascii="Times New Roman" w:hAnsi="Times New Roman" w:cs="Times New Roman"/>
          <w:sz w:val="28"/>
          <w:szCs w:val="28"/>
        </w:rPr>
        <w:t>(общее задание)</w:t>
      </w:r>
      <w:r w:rsidR="008C0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герб России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нашем гербе?</w:t>
      </w:r>
    </w:p>
    <w:p w:rsidR="00281CAA" w:rsidRDefault="00ED1CA5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(Золотой двуглавый орел, со скипетром и державой, на щите изображен Георгий Победоносец на коне, он копьем поражает змея.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Наш герб символизирует красоту и справедливость, победу добра над злом. 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3з</w:t>
      </w:r>
      <w:r>
        <w:rPr>
          <w:rFonts w:ascii="Times New Roman" w:hAnsi="Times New Roman" w:cs="Times New Roman"/>
          <w:sz w:val="28"/>
          <w:szCs w:val="28"/>
        </w:rPr>
        <w:t>. Где можно увидеть российский флаг? (</w:t>
      </w:r>
      <w:r>
        <w:rPr>
          <w:rFonts w:ascii="Times New Roman" w:hAnsi="Times New Roman" w:cs="Times New Roman"/>
          <w:b/>
          <w:bCs/>
          <w:sz w:val="28"/>
          <w:szCs w:val="28"/>
        </w:rPr>
        <w:t>на государственных зданиях, кораблях, самолетах, жилых домах в дни государственных праздников).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з.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азовите древнее название России?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(Русь)</w:t>
      </w:r>
    </w:p>
    <w:p w:rsidR="00281CAA" w:rsidRDefault="00ED1CA5">
      <w:pPr>
        <w:shd w:val="clear" w:color="auto" w:fill="FFFFFF"/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 тур называется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«Любимый сердцу уголок»</w:t>
      </w:r>
    </w:p>
    <w:p w:rsidR="00281CAA" w:rsidRDefault="00ED1CA5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республику, в которой мы живем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 Татарстан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1задание</w:t>
      </w:r>
      <w:r>
        <w:rPr>
          <w:rFonts w:ascii="Times New Roman" w:hAnsi="Times New Roman" w:cs="Times New Roman"/>
          <w:sz w:val="28"/>
          <w:szCs w:val="28"/>
        </w:rPr>
        <w:t xml:space="preserve"> (общее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айдите Флаг Республики Татарстан.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(общее)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герб Республики Татарстан.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изображен на гербе Республики Татарстан?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покровитель граждан республики и ее народа).</w:t>
      </w:r>
    </w:p>
    <w:p w:rsidR="00281CAA" w:rsidRDefault="00ED1CA5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является главой Татарстана?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Рустам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Нургалиевич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Минниханов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столицу Республики Татарстан?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 Казань</w:t>
      </w:r>
    </w:p>
    <w:p w:rsidR="00281CAA" w:rsidRDefault="00ED1CA5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город, в которой мы живем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Нижнекамск</w:t>
      </w:r>
    </w:p>
    <w:p w:rsidR="00281CAA" w:rsidRDefault="00ED1CA5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 «Военная техника»</w:t>
      </w:r>
    </w:p>
    <w:p w:rsidR="00281CAA" w:rsidRDefault="00ED1CA5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 и Вертолет.</w:t>
      </w:r>
    </w:p>
    <w:p w:rsidR="00281CAA" w:rsidRDefault="00ED1CA5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 тур «Черный ящик»</w:t>
      </w:r>
      <w:r w:rsidR="003321B3">
        <w:rPr>
          <w:rFonts w:ascii="Times New Roman" w:hAnsi="Times New Roman" w:cs="Times New Roman"/>
          <w:b/>
          <w:bCs/>
          <w:sz w:val="32"/>
          <w:szCs w:val="32"/>
        </w:rPr>
        <w:t xml:space="preserve"> Символы России</w:t>
      </w:r>
    </w:p>
    <w:p w:rsidR="00281CAA" w:rsidRDefault="00ED1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вам нужно угадать, что лежит в черном ящике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помогут вам в этом загадки.  Итак, мы начинаем. По мере отгадывания из коробки достаются предметы.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Она на вид одна, большая,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 ней сестра сидит вторая,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третью - во второй найдёшь.</w:t>
      </w:r>
    </w:p>
    <w:p w:rsidR="00281CAA" w:rsidRDefault="00ED1CA5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32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за дружкой разбирая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самой маленькой дойдёшь.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их всех - малютка, крошка.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все они …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(МАТРЁШКА)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он лесной живет,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Сладкоежкою слывет.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зиму всю сосёт.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Красота её скромна,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лечебная она,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лепесток,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Жёлтенький глазок!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Ой, звенит она, звенит,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игрою веселит,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– то три струны</w:t>
      </w:r>
    </w:p>
    <w:p w:rsidR="00281CAA" w:rsidRDefault="00ED1CA5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Отгадай-ка!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БАЛАЛАЙКА)</w:t>
      </w:r>
    </w:p>
    <w:p w:rsidR="00281CAA" w:rsidRDefault="00ED1CA5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 тур «Государственные праздники»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есть главные праздники, которые отмечают все граждане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России. Отгадайте загадки, чтобы узнать, как называются эти праздники.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принес подарки,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под елочку кладет.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веселый, яркий,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праздник…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(Новый год)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Чтоб на всей большой Земле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настал для человечества,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в феврале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День…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(Защитника Отечества)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этот светлый день весны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женщинам цветы.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садах и школах детки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мастерят поделки!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(Восьмое Марта)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Какой праздник отмечают 9 мая в России?</w:t>
      </w:r>
      <w:r w:rsidR="008C0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(День победы)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праздник проводят в нашей республике после завершения полевых работ?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(Сабантуй)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Праздник встречи весны в Татарстане?</w:t>
      </w:r>
      <w:r w:rsidR="008C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81CAA" w:rsidRDefault="00ED1CA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викторина подошла к концу! Ребята, вы настоящие знатоки своей Родины, мы желаем вам, чтобы вы росли большими и умными и прославили нашу Россию своим трудом и достижениями!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Берегите Россию, нет России другой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Берегите ее тишину и покой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lastRenderedPageBreak/>
        <w:t>Это небо и солнце, этот хлеб на столе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И родное оконце в позабытом селе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Берегите Россию, чтобы сильной была,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Чтобы нас от беды в трудный час сберегла</w:t>
      </w:r>
    </w:p>
    <w:p w:rsidR="00281CAA" w:rsidRPr="003321B3" w:rsidRDefault="00ED1CA5">
      <w:pPr>
        <w:rPr>
          <w:rFonts w:ascii="Times New Roman" w:hAnsi="Times New Roman" w:cs="Times New Roman"/>
          <w:sz w:val="28"/>
          <w:szCs w:val="28"/>
        </w:rPr>
      </w:pPr>
      <w:r w:rsidRPr="003321B3">
        <w:rPr>
          <w:rFonts w:ascii="Times New Roman" w:hAnsi="Times New Roman" w:cs="Times New Roman"/>
          <w:sz w:val="28"/>
          <w:szCs w:val="28"/>
        </w:rPr>
        <w:t>Ей неведомы страхи и крепка ее стать</w:t>
      </w:r>
      <w:bookmarkStart w:id="0" w:name="_GoBack"/>
      <w:bookmarkEnd w:id="0"/>
    </w:p>
    <w:p w:rsidR="00281CAA" w:rsidRPr="00D91C29" w:rsidRDefault="00ED1CA5">
      <w:pPr>
        <w:rPr>
          <w:rFonts w:ascii="Times New Roman" w:hAnsi="Times New Roman" w:cs="Times New Roman"/>
          <w:sz w:val="28"/>
          <w:szCs w:val="28"/>
        </w:rPr>
      </w:pPr>
      <w:r w:rsidRPr="00D91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последней рубахи ей для друга не жаль.</w:t>
      </w:r>
    </w:p>
    <w:p w:rsidR="00281CAA" w:rsidRPr="003321B3" w:rsidRDefault="00ED1CA5">
      <w:pPr>
        <w:rPr>
          <w:rFonts w:ascii="Times New Roman" w:hAnsi="Times New Roman" w:cs="Times New Roman"/>
        </w:rPr>
      </w:pPr>
      <w:r w:rsidRPr="003321B3">
        <w:rPr>
          <w:rFonts w:ascii="Times New Roman" w:hAnsi="Times New Roman" w:cs="Times New Roman"/>
          <w:sz w:val="28"/>
          <w:szCs w:val="28"/>
        </w:rPr>
        <w:t>Объявляет результаты игры. Награждаются победители</w:t>
      </w:r>
    </w:p>
    <w:p w:rsidR="00281CAA" w:rsidRPr="003321B3" w:rsidRDefault="00ED1CA5">
      <w:pPr>
        <w:rPr>
          <w:rFonts w:ascii="Times New Roman" w:hAnsi="Times New Roman" w:cs="Times New Roman"/>
        </w:rPr>
      </w:pPr>
      <w:r w:rsidRPr="003321B3">
        <w:rPr>
          <w:rFonts w:ascii="Times New Roman" w:hAnsi="Times New Roman" w:cs="Times New Roman"/>
          <w:sz w:val="28"/>
          <w:szCs w:val="28"/>
        </w:rPr>
        <w:t>грамотами и сладкими призами.</w:t>
      </w: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281CAA">
      <w:pPr>
        <w:rPr>
          <w:rFonts w:ascii="Times New Roman" w:hAnsi="Times New Roman" w:cs="Times New Roman"/>
          <w:sz w:val="32"/>
          <w:szCs w:val="32"/>
        </w:rPr>
      </w:pPr>
    </w:p>
    <w:p w:rsidR="00281CAA" w:rsidRDefault="003321B3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4D81741" wp14:editId="7100C51E">
            <wp:simplePos x="0" y="0"/>
            <wp:positionH relativeFrom="column">
              <wp:posOffset>-1066165</wp:posOffset>
            </wp:positionH>
            <wp:positionV relativeFrom="paragraph">
              <wp:posOffset>4223385</wp:posOffset>
            </wp:positionV>
            <wp:extent cx="7524750" cy="5010150"/>
            <wp:effectExtent l="0" t="0" r="0" b="0"/>
            <wp:wrapTight wrapText="bothSides">
              <wp:wrapPolygon edited="0">
                <wp:start x="0" y="0"/>
                <wp:lineTo x="0" y="21518"/>
                <wp:lineTo x="21545" y="21518"/>
                <wp:lineTo x="21545" y="0"/>
                <wp:lineTo x="0" y="0"/>
              </wp:wrapPolygon>
            </wp:wrapTight>
            <wp:docPr id="2" name="Рисунок 2" descr="Все делают эту ошибку! Самарцам рассказали, как ромашка может губить и  улучшать здоровье – Новости Самары и Самарской области – ГТРК Сам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се делают эту ошибку! Самарцам рассказали, как ромашка может губить и  улучшать здоровье – Новости Самары и Самарской области – ГТРК Сама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EF3913" wp14:editId="6A6D796C">
            <wp:simplePos x="0" y="0"/>
            <wp:positionH relativeFrom="column">
              <wp:posOffset>-880110</wp:posOffset>
            </wp:positionH>
            <wp:positionV relativeFrom="paragraph">
              <wp:posOffset>-377190</wp:posOffset>
            </wp:positionV>
            <wp:extent cx="6953250" cy="4276725"/>
            <wp:effectExtent l="0" t="0" r="0" b="9525"/>
            <wp:wrapTight wrapText="bothSides">
              <wp:wrapPolygon edited="0">
                <wp:start x="0" y="0"/>
                <wp:lineTo x="0" y="21552"/>
                <wp:lineTo x="21541" y="21552"/>
                <wp:lineTo x="21541" y="0"/>
                <wp:lineTo x="0" y="0"/>
              </wp:wrapPolygon>
            </wp:wrapTight>
            <wp:docPr id="1" name="Рисунок 1" descr="Балалайка - символ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алайка - символ Росси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CAA" w:rsidRDefault="00281CAA"/>
    <w:p w:rsidR="00281CAA" w:rsidRDefault="00281CAA"/>
    <w:p w:rsidR="00281CAA" w:rsidRDefault="00281CAA"/>
    <w:p w:rsidR="00281CAA" w:rsidRDefault="00281CAA"/>
    <w:p w:rsidR="00281CAA" w:rsidRDefault="00281CAA">
      <w:pPr>
        <w:rPr>
          <w:lang w:eastAsia="ru-RU"/>
        </w:rPr>
      </w:pPr>
    </w:p>
    <w:p w:rsidR="00281CAA" w:rsidRDefault="00281CAA"/>
    <w:sectPr w:rsidR="00281CA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AA"/>
    <w:rsid w:val="0008586C"/>
    <w:rsid w:val="00281CAA"/>
    <w:rsid w:val="003321B3"/>
    <w:rsid w:val="008C0E8D"/>
    <w:rsid w:val="00D91C29"/>
    <w:rsid w:val="00E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00A5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B0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qFormat/>
    <w:rsid w:val="001B00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00A5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B0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qFormat/>
    <w:rsid w:val="001B00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cp:lastPrinted>2025-02-19T15:02:00Z</cp:lastPrinted>
  <dcterms:created xsi:type="dcterms:W3CDTF">2025-02-04T19:14:00Z</dcterms:created>
  <dcterms:modified xsi:type="dcterms:W3CDTF">2025-05-07T20:14:00Z</dcterms:modified>
  <dc:language>ru-RU</dc:language>
</cp:coreProperties>
</file>